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14:paraId="0820DEC7" w14:textId="3378163A" w:rsidR="003C6454" w:rsidRPr="004F7015" w:rsidRDefault="001C0159" w:rsidP="001C0159">
      <w:pPr>
        <w:tabs>
          <w:tab w:val="left" w:pos="4009"/>
        </w:tabs>
        <w:rPr>
          <w:rFonts w:ascii="Tahoma" w:hAnsi="Tahoma" w:cs="Tahoma"/>
          <w:b/>
          <w:color w:val="746425" w:themeColor="accent1" w:themeShade="80"/>
          <w:sz w:val="32"/>
          <w:szCs w:val="32"/>
        </w:rPr>
      </w:pPr>
      <w:r w:rsidRPr="004F7015">
        <w:rPr>
          <w:rFonts w:ascii="Tahoma" w:hAnsi="Tahoma" w:cs="Tahoma"/>
          <w:color w:val="746425" w:themeColor="accent1" w:themeShade="80"/>
        </w:rPr>
        <w:t xml:space="preserve">     </w:t>
      </w:r>
      <w:r w:rsidRPr="004F7015">
        <w:rPr>
          <w:rFonts w:ascii="Tahoma" w:hAnsi="Tahoma" w:cs="Tahoma"/>
          <w:noProof/>
          <w:color w:val="746425" w:themeColor="accent1" w:themeShade="80"/>
          <w:lang w:eastAsia="tr-TR"/>
        </w:rPr>
        <w:drawing>
          <wp:inline distT="0" distB="0" distL="0" distR="0" wp14:anchorId="766AEFDE" wp14:editId="7F810B69">
            <wp:extent cx="1206500" cy="1649679"/>
            <wp:effectExtent l="0" t="0" r="0" b="0"/>
            <wp:docPr id="1" name="0 Resim" descr="vesikalı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sikalık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17248" cy="166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4F7015">
        <w:rPr>
          <w:rFonts w:ascii="Tahoma" w:hAnsi="Tahoma" w:cs="Tahoma"/>
          <w:color w:val="746425" w:themeColor="accent1" w:themeShade="80"/>
        </w:rPr>
        <w:t xml:space="preserve"> </w:t>
      </w:r>
      <w:r w:rsidRPr="004F7015">
        <w:rPr>
          <w:rFonts w:ascii="Tahoma" w:hAnsi="Tahoma" w:cs="Tahoma"/>
          <w:color w:val="746425" w:themeColor="accent1" w:themeShade="80"/>
        </w:rPr>
        <w:tab/>
      </w:r>
      <w:r w:rsidR="004F7015" w:rsidRPr="004F7015">
        <w:rPr>
          <w:rFonts w:ascii="Tahoma" w:hAnsi="Tahoma" w:cs="Tahoma"/>
          <w:b/>
          <w:color w:val="746425" w:themeColor="accent1" w:themeShade="80"/>
          <w:sz w:val="32"/>
          <w:szCs w:val="32"/>
        </w:rPr>
        <w:t xml:space="preserve">Makbule </w:t>
      </w:r>
      <w:r w:rsidRPr="004F7015">
        <w:rPr>
          <w:rFonts w:ascii="Tahoma" w:hAnsi="Tahoma" w:cs="Tahoma"/>
          <w:b/>
          <w:color w:val="746425" w:themeColor="accent1" w:themeShade="80"/>
          <w:sz w:val="32"/>
          <w:szCs w:val="32"/>
        </w:rPr>
        <w:t>Buse Sevinç</w:t>
      </w:r>
    </w:p>
    <w:p w14:paraId="700F4085" w14:textId="77777777" w:rsidR="00235187" w:rsidRPr="004F7015" w:rsidRDefault="00235187" w:rsidP="00DA785F">
      <w:pPr>
        <w:pStyle w:val="KonuBal"/>
        <w:rPr>
          <w:rFonts w:ascii="Tahoma" w:eastAsia="Adobe Fan Heiti Std B" w:hAnsi="Tahoma" w:cs="Tahoma"/>
          <w:b/>
          <w:color w:val="746425" w:themeColor="accent1" w:themeShade="80"/>
          <w:sz w:val="22"/>
          <w:szCs w:val="22"/>
          <w:u w:val="single"/>
          <w:lang w:val="en-GB"/>
        </w:rPr>
      </w:pPr>
      <w:r w:rsidRPr="004F7015">
        <w:rPr>
          <w:rFonts w:ascii="Tahoma" w:eastAsia="Adobe Fan Heiti Std B" w:hAnsi="Tahoma" w:cs="Tahoma"/>
          <w:b/>
          <w:color w:val="746425" w:themeColor="accent1" w:themeShade="80"/>
          <w:sz w:val="22"/>
          <w:szCs w:val="22"/>
          <w:u w:val="single"/>
          <w:lang w:val="en-GB"/>
        </w:rPr>
        <w:t>Personal Information</w:t>
      </w:r>
    </w:p>
    <w:p w14:paraId="142B326B" w14:textId="77777777" w:rsidR="00235187" w:rsidRPr="004F7015" w:rsidRDefault="00DF1E1C" w:rsidP="00DA785F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Place of birth    </w:t>
      </w:r>
      <w:proofErr w:type="gramStart"/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 </w:t>
      </w:r>
      <w:r w:rsidR="00235187"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:</w:t>
      </w:r>
      <w:proofErr w:type="gramEnd"/>
      <w:r w:rsidR="00235187"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Izmir</w:t>
      </w:r>
    </w:p>
    <w:p w14:paraId="5839EF56" w14:textId="316B63E5" w:rsidR="00235187" w:rsidRPr="004F7015" w:rsidRDefault="00DF1E1C" w:rsidP="00DA785F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Date of birth</w:t>
      </w:r>
      <w:r w:rsidR="008D4917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</w:t>
      </w:r>
      <w:r w:rsidR="00235187"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ab/>
        <w:t>: 10.04.1995</w:t>
      </w:r>
    </w:p>
    <w:p w14:paraId="24C2C0A2" w14:textId="65881CA2" w:rsidR="00235187" w:rsidRPr="004F7015" w:rsidRDefault="00DF1E1C" w:rsidP="00DA785F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Nationality        </w:t>
      </w:r>
      <w:proofErr w:type="gramStart"/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 </w:t>
      </w:r>
      <w:r w:rsidR="005E19E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:</w:t>
      </w:r>
      <w:proofErr w:type="gramEnd"/>
      <w:r w:rsidR="005E19E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Turkish</w:t>
      </w:r>
    </w:p>
    <w:p w14:paraId="5E64DBAB" w14:textId="77777777" w:rsidR="008049DA" w:rsidRPr="004F7015" w:rsidRDefault="008049DA" w:rsidP="008049DA">
      <w:pPr>
        <w:rPr>
          <w:rFonts w:ascii="Tahoma" w:hAnsi="Tahoma" w:cs="Tahoma"/>
          <w:lang w:val="en-GB"/>
        </w:rPr>
      </w:pPr>
      <w:r w:rsidRPr="004F7015">
        <w:rPr>
          <w:rFonts w:ascii="Tahoma" w:hAnsi="Tahoma" w:cs="Tahoma"/>
          <w:lang w:val="en-GB"/>
        </w:rPr>
        <w:t>Mobile Phone: 0554 945 27 37</w:t>
      </w:r>
    </w:p>
    <w:p w14:paraId="1B46D674" w14:textId="78E98218" w:rsidR="00A720A5" w:rsidRPr="00511D98" w:rsidRDefault="008049DA" w:rsidP="00A3398A">
      <w:pPr>
        <w:rPr>
          <w:rFonts w:ascii="Tahoma" w:hAnsi="Tahoma" w:cs="Tahoma"/>
          <w:color w:val="410082" w:themeColor="hyperlink"/>
          <w:u w:val="single"/>
          <w:lang w:val="en-GB"/>
        </w:rPr>
      </w:pPr>
      <w:r w:rsidRPr="004F7015">
        <w:rPr>
          <w:rFonts w:ascii="Tahoma" w:hAnsi="Tahoma" w:cs="Tahoma"/>
          <w:lang w:val="en-GB"/>
        </w:rPr>
        <w:t xml:space="preserve">e-mail: </w:t>
      </w:r>
      <w:hyperlink r:id="rId7" w:history="1">
        <w:r w:rsidR="00A3398A" w:rsidRPr="00CC4043">
          <w:rPr>
            <w:rStyle w:val="Kpr"/>
            <w:rFonts w:ascii="Tahoma" w:hAnsi="Tahoma" w:cs="Tahoma"/>
            <w:lang w:val="en-GB"/>
          </w:rPr>
          <w:t>mbusesevinc@gmail.com</w:t>
        </w:r>
      </w:hyperlink>
    </w:p>
    <w:p w14:paraId="1E99E979" w14:textId="77777777" w:rsidR="00DA785F" w:rsidRPr="004F7015" w:rsidRDefault="00DA785F" w:rsidP="00DA785F">
      <w:pPr>
        <w:pStyle w:val="KonuBal"/>
        <w:rPr>
          <w:rFonts w:ascii="Tahoma" w:eastAsia="Adobe Fan Heiti Std B" w:hAnsi="Tahoma" w:cs="Tahoma"/>
          <w:b/>
          <w:color w:val="746425" w:themeColor="accent1" w:themeShade="80"/>
          <w:sz w:val="22"/>
          <w:szCs w:val="22"/>
          <w:u w:val="single"/>
          <w:lang w:val="en-GB"/>
        </w:rPr>
      </w:pPr>
      <w:r w:rsidRPr="004F7015">
        <w:rPr>
          <w:rFonts w:ascii="Tahoma" w:eastAsia="Adobe Fan Heiti Std B" w:hAnsi="Tahoma" w:cs="Tahoma"/>
          <w:b/>
          <w:color w:val="746425" w:themeColor="accent1" w:themeShade="80"/>
          <w:sz w:val="22"/>
          <w:szCs w:val="22"/>
          <w:u w:val="single"/>
          <w:lang w:val="en-GB"/>
        </w:rPr>
        <w:t>Education Information</w:t>
      </w:r>
    </w:p>
    <w:p w14:paraId="119E987B" w14:textId="77777777" w:rsidR="00DA785F" w:rsidRPr="004F7015" w:rsidRDefault="00DA785F" w:rsidP="00DA785F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2013-2017 </w:t>
      </w:r>
      <w:proofErr w:type="spellStart"/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Yıldız</w:t>
      </w:r>
      <w:proofErr w:type="spellEnd"/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Technical University</w:t>
      </w:r>
    </w:p>
    <w:p w14:paraId="0C4C7224" w14:textId="77777777" w:rsidR="00DA785F" w:rsidRPr="004F7015" w:rsidRDefault="00DA785F" w:rsidP="00DA785F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Faculty of Mechanics</w:t>
      </w:r>
    </w:p>
    <w:p w14:paraId="6BC37F2E" w14:textId="77777777" w:rsidR="00DA785F" w:rsidRPr="004F7015" w:rsidRDefault="00DA785F" w:rsidP="00DA785F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Industrial Engineering </w:t>
      </w:r>
    </w:p>
    <w:p w14:paraId="45F2F914" w14:textId="4EE20EF6" w:rsidR="00DA785F" w:rsidRPr="004F7015" w:rsidRDefault="0063627E" w:rsidP="00DA785F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2000-2</w:t>
      </w:r>
      <w:r w:rsidR="00DA785F"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013 Izmir </w:t>
      </w:r>
      <w:proofErr w:type="spellStart"/>
      <w:r w:rsidR="00DA785F"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Ozel</w:t>
      </w:r>
      <w:proofErr w:type="spellEnd"/>
      <w:r w:rsidR="00DA785F"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F</w:t>
      </w:r>
      <w:r w:rsidR="00B524B1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. </w:t>
      </w:r>
      <w:r w:rsidR="00DA785F"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College</w:t>
      </w:r>
    </w:p>
    <w:p w14:paraId="154A475D" w14:textId="77777777" w:rsidR="00DA785F" w:rsidRPr="004F7015" w:rsidRDefault="00DA785F" w:rsidP="00DA785F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Physical Sciences as the Highest Hono</w:t>
      </w:r>
      <w:r w:rsidR="0063627E"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u</w:t>
      </w: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r Student</w:t>
      </w:r>
    </w:p>
    <w:p w14:paraId="713994E9" w14:textId="6538A19F" w:rsidR="008D2D1F" w:rsidRDefault="00F215D2" w:rsidP="00F215D2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Graduation:91/100</w:t>
      </w:r>
    </w:p>
    <w:p w14:paraId="489D3F5B" w14:textId="77777777" w:rsidR="00F215D2" w:rsidRPr="00F215D2" w:rsidRDefault="00F215D2" w:rsidP="00F215D2">
      <w:pPr>
        <w:rPr>
          <w:lang w:val="en-GB"/>
        </w:rPr>
      </w:pPr>
      <w:bookmarkStart w:id="0" w:name="_GoBack"/>
      <w:bookmarkEnd w:id="0"/>
    </w:p>
    <w:p w14:paraId="4912A7E1" w14:textId="77777777" w:rsidR="009A74A8" w:rsidRPr="004F7015" w:rsidRDefault="008D2D1F" w:rsidP="009A74A8">
      <w:pPr>
        <w:pStyle w:val="KonuBal"/>
        <w:rPr>
          <w:rFonts w:ascii="Tahoma" w:eastAsia="Adobe Fan Heiti Std B" w:hAnsi="Tahoma" w:cs="Tahoma"/>
          <w:bCs/>
          <w:iCs/>
          <w:color w:val="746425" w:themeColor="accent1" w:themeShade="80"/>
          <w:sz w:val="22"/>
          <w:szCs w:val="22"/>
          <w:u w:val="single"/>
        </w:rPr>
      </w:pPr>
      <w:r w:rsidRPr="004F7015">
        <w:rPr>
          <w:rStyle w:val="GlVurgulama"/>
          <w:rFonts w:ascii="Tahoma" w:eastAsia="Adobe Fan Heiti Std B" w:hAnsi="Tahoma" w:cs="Tahoma"/>
          <w:i w:val="0"/>
          <w:color w:val="746425" w:themeColor="accent1" w:themeShade="80"/>
          <w:sz w:val="22"/>
          <w:szCs w:val="22"/>
          <w:u w:val="single"/>
        </w:rPr>
        <w:t>Language Information</w:t>
      </w:r>
    </w:p>
    <w:p w14:paraId="6BBF38AE" w14:textId="77777777" w:rsidR="008D2D1F" w:rsidRPr="004F7015" w:rsidRDefault="008D2D1F" w:rsidP="008D2D1F">
      <w:pPr>
        <w:pStyle w:val="KonuBal"/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</w:pPr>
      <w:proofErr w:type="gramStart"/>
      <w:r w:rsidRPr="004F7015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>English</w:t>
      </w:r>
      <w:r w:rsidR="009A74A8" w:rsidRPr="004F7015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 xml:space="preserve"> :</w:t>
      </w:r>
      <w:proofErr w:type="gramEnd"/>
      <w:r w:rsidR="009A74A8" w:rsidRPr="004F7015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 xml:space="preserve"> </w:t>
      </w:r>
      <w:r w:rsidRPr="004F7015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>Advanced English</w:t>
      </w:r>
    </w:p>
    <w:p w14:paraId="1629AC2A" w14:textId="36456A01" w:rsidR="004F7015" w:rsidRDefault="008D2D1F" w:rsidP="00DD5DBB">
      <w:pPr>
        <w:pStyle w:val="KonuBal"/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</w:pPr>
      <w:proofErr w:type="spellStart"/>
      <w:proofErr w:type="gramStart"/>
      <w:r w:rsidRPr="004F7015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>German</w:t>
      </w:r>
      <w:proofErr w:type="spellEnd"/>
      <w:r w:rsidR="009A74A8" w:rsidRPr="004F7015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 xml:space="preserve"> :</w:t>
      </w:r>
      <w:proofErr w:type="gramEnd"/>
      <w:r w:rsidR="009A74A8" w:rsidRPr="004F7015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 xml:space="preserve"> </w:t>
      </w:r>
      <w:r w:rsidRPr="004F7015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>Reading,</w:t>
      </w:r>
      <w:r w:rsidR="0063627E" w:rsidRPr="004F7015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 xml:space="preserve"> </w:t>
      </w:r>
      <w:proofErr w:type="spellStart"/>
      <w:r w:rsidRPr="004F7015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>Writing</w:t>
      </w:r>
      <w:proofErr w:type="spellEnd"/>
      <w:r w:rsidRPr="004F7015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>,</w:t>
      </w:r>
      <w:r w:rsidR="0063627E" w:rsidRPr="004F7015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 xml:space="preserve"> </w:t>
      </w:r>
      <w:proofErr w:type="spellStart"/>
      <w:r w:rsidRPr="004F7015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>Speaking</w:t>
      </w:r>
      <w:proofErr w:type="spellEnd"/>
      <w:r w:rsidRPr="004F7015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>:</w:t>
      </w:r>
      <w:r w:rsidR="009A74A8" w:rsidRPr="004F7015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 xml:space="preserve"> </w:t>
      </w:r>
      <w:r w:rsidRPr="004F7015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>Basic</w:t>
      </w:r>
      <w:r w:rsidR="008D4917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 xml:space="preserve"> (</w:t>
      </w:r>
      <w:r w:rsidRPr="004F7015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>High Sc</w:t>
      </w:r>
      <w:r w:rsidR="008D4917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 xml:space="preserve">hool </w:t>
      </w:r>
      <w:proofErr w:type="spellStart"/>
      <w:r w:rsidR="008D4917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>and</w:t>
      </w:r>
      <w:proofErr w:type="spellEnd"/>
      <w:r w:rsidR="008D4917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 xml:space="preserve"> Galatasaray </w:t>
      </w:r>
      <w:proofErr w:type="spellStart"/>
      <w:r w:rsidR="008D4917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>Uni.</w:t>
      </w:r>
      <w:r w:rsidRPr="004F7015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>Course</w:t>
      </w:r>
      <w:proofErr w:type="spellEnd"/>
      <w:r w:rsidR="008D4917">
        <w:rPr>
          <w:rStyle w:val="GlVurgulama"/>
          <w:rFonts w:ascii="Tahoma" w:eastAsia="Adobe Fan Heiti Std B" w:hAnsi="Tahoma" w:cs="Tahoma"/>
          <w:b w:val="0"/>
          <w:i w:val="0"/>
          <w:color w:val="262626" w:themeColor="text1" w:themeTint="D9"/>
          <w:sz w:val="22"/>
          <w:szCs w:val="22"/>
        </w:rPr>
        <w:t>)</w:t>
      </w:r>
    </w:p>
    <w:p w14:paraId="20007EAF" w14:textId="77777777" w:rsidR="00DD5DBB" w:rsidRPr="00DD5DBB" w:rsidRDefault="00DD5DBB" w:rsidP="00DD5DBB"/>
    <w:p w14:paraId="4935641F" w14:textId="77777777" w:rsidR="008D2D1F" w:rsidRPr="004F7015" w:rsidRDefault="008D2D1F" w:rsidP="008D2D1F">
      <w:pPr>
        <w:pStyle w:val="KonuBal"/>
        <w:rPr>
          <w:rFonts w:ascii="Tahoma" w:eastAsia="Adobe Fan Heiti Std B" w:hAnsi="Tahoma" w:cs="Tahoma"/>
          <w:b/>
          <w:color w:val="746425" w:themeColor="accent1" w:themeShade="80"/>
          <w:sz w:val="22"/>
          <w:szCs w:val="22"/>
          <w:u w:val="single"/>
          <w:lang w:val="en-GB"/>
        </w:rPr>
      </w:pPr>
      <w:r w:rsidRPr="004F7015">
        <w:rPr>
          <w:rFonts w:ascii="Tahoma" w:eastAsia="Adobe Fan Heiti Std B" w:hAnsi="Tahoma" w:cs="Tahoma"/>
          <w:b/>
          <w:color w:val="746425" w:themeColor="accent1" w:themeShade="80"/>
          <w:sz w:val="22"/>
          <w:szCs w:val="22"/>
          <w:u w:val="single"/>
          <w:lang w:val="en-GB"/>
        </w:rPr>
        <w:t>Computer Skills</w:t>
      </w:r>
    </w:p>
    <w:p w14:paraId="6B53A3BF" w14:textId="475D17C6" w:rsidR="0058295B" w:rsidRDefault="008D2D1F" w:rsidP="005E19E5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MS Office (Excel–Word–</w:t>
      </w:r>
      <w:proofErr w:type="spellStart"/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Powerpoint</w:t>
      </w:r>
      <w:proofErr w:type="spellEnd"/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-Outlook): Good</w:t>
      </w:r>
      <w:r w:rsidR="00365A0D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, </w:t>
      </w: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Visual Studio: Intermediate</w:t>
      </w:r>
      <w:r w:rsidR="00365A0D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, </w:t>
      </w:r>
      <w:proofErr w:type="spellStart"/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AutoCad</w:t>
      </w:r>
      <w:proofErr w:type="spellEnd"/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: Intermediate</w:t>
      </w:r>
    </w:p>
    <w:p w14:paraId="495F2498" w14:textId="77777777" w:rsidR="005E19E5" w:rsidRPr="005E19E5" w:rsidRDefault="005E19E5" w:rsidP="005E19E5">
      <w:pPr>
        <w:rPr>
          <w:lang w:val="en-GB"/>
        </w:rPr>
      </w:pPr>
    </w:p>
    <w:p w14:paraId="12BF56D2" w14:textId="4039BAD7" w:rsidR="008D2D1F" w:rsidRPr="00DD5DBB" w:rsidRDefault="008D2D1F" w:rsidP="008D2D1F">
      <w:pPr>
        <w:pStyle w:val="KonuBal"/>
        <w:rPr>
          <w:rFonts w:ascii="Tahoma" w:eastAsia="Adobe Fan Heiti Std B" w:hAnsi="Tahoma" w:cs="Tahoma"/>
          <w:b/>
          <w:color w:val="746425" w:themeColor="accent1" w:themeShade="80"/>
          <w:sz w:val="22"/>
          <w:szCs w:val="22"/>
          <w:u w:val="single"/>
          <w:lang w:val="en-GB"/>
        </w:rPr>
      </w:pPr>
      <w:r w:rsidRPr="004F7015">
        <w:rPr>
          <w:rFonts w:ascii="Tahoma" w:eastAsia="Adobe Fan Heiti Std B" w:hAnsi="Tahoma" w:cs="Tahoma"/>
          <w:b/>
          <w:color w:val="746425" w:themeColor="accent1" w:themeShade="80"/>
          <w:sz w:val="22"/>
          <w:szCs w:val="22"/>
          <w:u w:val="single"/>
          <w:lang w:val="en-GB"/>
        </w:rPr>
        <w:t>INTERNS</w:t>
      </w:r>
    </w:p>
    <w:p w14:paraId="7D6B5389" w14:textId="5C7173A7" w:rsidR="00330FB5" w:rsidRPr="00330FB5" w:rsidRDefault="00330FB5" w:rsidP="005E19E5">
      <w:pPr>
        <w:pStyle w:val="KonuBal"/>
        <w:numPr>
          <w:ilvl w:val="0"/>
          <w:numId w:val="6"/>
        </w:numPr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EB02C7">
        <w:rPr>
          <w:rFonts w:ascii="Tahoma" w:eastAsia="Adobe Fan Heiti Std B" w:hAnsi="Tahoma" w:cs="Tahoma"/>
          <w:b/>
          <w:color w:val="262626" w:themeColor="text1" w:themeTint="D9"/>
          <w:sz w:val="22"/>
          <w:szCs w:val="22"/>
          <w:lang w:val="en-GB"/>
        </w:rPr>
        <w:t>P&amp;G (</w:t>
      </w:r>
      <w:proofErr w:type="spellStart"/>
      <w:r w:rsidRPr="00EB02C7">
        <w:rPr>
          <w:rFonts w:ascii="Tahoma" w:eastAsia="Adobe Fan Heiti Std B" w:hAnsi="Tahoma" w:cs="Tahoma"/>
          <w:b/>
          <w:color w:val="262626" w:themeColor="text1" w:themeTint="D9"/>
          <w:sz w:val="22"/>
          <w:szCs w:val="22"/>
          <w:lang w:val="en-GB"/>
        </w:rPr>
        <w:t>Procter&amp;Gamble</w:t>
      </w:r>
      <w:proofErr w:type="spellEnd"/>
      <w:r w:rsidRPr="00EB02C7">
        <w:rPr>
          <w:rFonts w:ascii="Tahoma" w:eastAsia="Adobe Fan Heiti Std B" w:hAnsi="Tahoma" w:cs="Tahoma"/>
          <w:b/>
          <w:color w:val="262626" w:themeColor="text1" w:themeTint="D9"/>
          <w:sz w:val="22"/>
          <w:szCs w:val="22"/>
          <w:lang w:val="en-GB"/>
        </w:rPr>
        <w:t>)</w:t>
      </w:r>
      <w:r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Ecommerce Sales Team Part-time</w:t>
      </w:r>
    </w:p>
    <w:p w14:paraId="4DDB4527" w14:textId="0C8FA2F5" w:rsidR="00365A0D" w:rsidRPr="00365A0D" w:rsidRDefault="00365A0D" w:rsidP="005E19E5">
      <w:pPr>
        <w:pStyle w:val="KonuBal"/>
        <w:numPr>
          <w:ilvl w:val="0"/>
          <w:numId w:val="6"/>
        </w:numPr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DD5DBB">
        <w:rPr>
          <w:rFonts w:ascii="Tahoma" w:eastAsia="Adobe Fan Heiti Std B" w:hAnsi="Tahoma" w:cs="Tahoma"/>
          <w:b/>
          <w:color w:val="262626" w:themeColor="text1" w:themeTint="D9"/>
          <w:sz w:val="22"/>
          <w:szCs w:val="22"/>
          <w:lang w:val="en-GB"/>
        </w:rPr>
        <w:t>Mercedes Benz</w:t>
      </w:r>
      <w:r w:rsidRPr="00365A0D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PEP Intern </w:t>
      </w:r>
      <w:r w:rsidR="009E5FD6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Marketing&amp;</w:t>
      </w:r>
      <w:r w:rsidRPr="00365A0D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Sales Department (1</w:t>
      </w:r>
      <w:r w:rsidRPr="00365A0D">
        <w:rPr>
          <w:rFonts w:ascii="Tahoma" w:eastAsia="Adobe Fan Heiti Std B" w:hAnsi="Tahoma" w:cs="Tahoma"/>
          <w:color w:val="262626" w:themeColor="text1" w:themeTint="D9"/>
          <w:sz w:val="22"/>
          <w:szCs w:val="22"/>
          <w:vertAlign w:val="superscript"/>
          <w:lang w:val="en-GB"/>
        </w:rPr>
        <w:t>st</w:t>
      </w:r>
      <w:r w:rsidRPr="00365A0D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August 2016- still)</w:t>
      </w:r>
    </w:p>
    <w:p w14:paraId="5110560E" w14:textId="7010C179" w:rsidR="00365A0D" w:rsidRPr="00365A0D" w:rsidRDefault="00365A0D" w:rsidP="005E19E5">
      <w:pPr>
        <w:pStyle w:val="KonuBal"/>
        <w:numPr>
          <w:ilvl w:val="0"/>
          <w:numId w:val="6"/>
        </w:numPr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proofErr w:type="spellStart"/>
      <w:r w:rsidRPr="00DD5DBB">
        <w:rPr>
          <w:rFonts w:ascii="Tahoma" w:eastAsia="Adobe Fan Heiti Std B" w:hAnsi="Tahoma" w:cs="Tahoma"/>
          <w:b/>
          <w:color w:val="262626" w:themeColor="text1" w:themeTint="D9"/>
          <w:sz w:val="22"/>
          <w:szCs w:val="22"/>
          <w:lang w:val="en-GB"/>
        </w:rPr>
        <w:t>Ebay</w:t>
      </w:r>
      <w:proofErr w:type="spellEnd"/>
      <w:r w:rsidRPr="00365A0D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Gittigidiyor.com Sales Intern Summer 2016</w:t>
      </w:r>
    </w:p>
    <w:p w14:paraId="51726532" w14:textId="2D953B4A" w:rsidR="008D2D1F" w:rsidRPr="00365A0D" w:rsidRDefault="008D2D1F" w:rsidP="005E19E5">
      <w:pPr>
        <w:pStyle w:val="KonuBal"/>
        <w:numPr>
          <w:ilvl w:val="0"/>
          <w:numId w:val="6"/>
        </w:numPr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365A0D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June-July2015 </w:t>
      </w:r>
      <w:proofErr w:type="spellStart"/>
      <w:r w:rsidRPr="00DD5DBB">
        <w:rPr>
          <w:rFonts w:ascii="Tahoma" w:eastAsia="Adobe Fan Heiti Std B" w:hAnsi="Tahoma" w:cs="Tahoma"/>
          <w:b/>
          <w:color w:val="262626" w:themeColor="text1" w:themeTint="D9"/>
          <w:sz w:val="22"/>
          <w:szCs w:val="22"/>
          <w:lang w:val="en-GB"/>
        </w:rPr>
        <w:t>Indesit</w:t>
      </w:r>
      <w:proofErr w:type="spellEnd"/>
      <w:r w:rsidRPr="00DD5DBB">
        <w:rPr>
          <w:rFonts w:ascii="Tahoma" w:eastAsia="Adobe Fan Heiti Std B" w:hAnsi="Tahoma" w:cs="Tahoma"/>
          <w:b/>
          <w:color w:val="262626" w:themeColor="text1" w:themeTint="D9"/>
          <w:sz w:val="22"/>
          <w:szCs w:val="22"/>
          <w:lang w:val="en-GB"/>
        </w:rPr>
        <w:t xml:space="preserve"> Company</w:t>
      </w:r>
      <w:r w:rsidRPr="00365A0D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Production and Technology Department</w:t>
      </w:r>
    </w:p>
    <w:p w14:paraId="584E2F1C" w14:textId="77777777" w:rsidR="008D4917" w:rsidRPr="00365A0D" w:rsidRDefault="008D2D1F" w:rsidP="005E19E5">
      <w:pPr>
        <w:pStyle w:val="KonuBal"/>
        <w:numPr>
          <w:ilvl w:val="0"/>
          <w:numId w:val="6"/>
        </w:numPr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365A0D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August2015    </w:t>
      </w:r>
      <w:r w:rsidRPr="00DD5DBB">
        <w:rPr>
          <w:rFonts w:ascii="Tahoma" w:eastAsia="Adobe Fan Heiti Std B" w:hAnsi="Tahoma" w:cs="Tahoma"/>
          <w:b/>
          <w:color w:val="262626" w:themeColor="text1" w:themeTint="D9"/>
          <w:sz w:val="22"/>
          <w:szCs w:val="22"/>
          <w:lang w:val="en-GB"/>
        </w:rPr>
        <w:t>Microsoft</w:t>
      </w:r>
      <w:r w:rsidRPr="00365A0D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Turkey</w:t>
      </w:r>
      <w:r w:rsidR="004F7015" w:rsidRPr="00365A0D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Summer School</w:t>
      </w:r>
    </w:p>
    <w:p w14:paraId="02BDC5CF" w14:textId="076EC376" w:rsidR="0058295B" w:rsidRDefault="008D4917" w:rsidP="0058295B">
      <w:pPr>
        <w:pStyle w:val="KonuBal"/>
        <w:numPr>
          <w:ilvl w:val="0"/>
          <w:numId w:val="6"/>
        </w:numPr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365A0D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2014-2015 Cafe </w:t>
      </w:r>
      <w:proofErr w:type="spellStart"/>
      <w:r w:rsidRPr="00365A0D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Breno-Yildiz</w:t>
      </w:r>
      <w:proofErr w:type="spellEnd"/>
      <w:r w:rsidRPr="00365A0D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</w:t>
      </w:r>
      <w:proofErr w:type="spellStart"/>
      <w:r w:rsidRPr="00365A0D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Tecnical</w:t>
      </w:r>
      <w:proofErr w:type="spellEnd"/>
      <w:r w:rsidRPr="00365A0D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University Brand Developer</w:t>
      </w:r>
      <w:r w:rsidR="005E19E5" w:rsidRPr="00365A0D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</w:t>
      </w:r>
    </w:p>
    <w:p w14:paraId="3F4D27A9" w14:textId="77777777" w:rsidR="00330FB5" w:rsidRPr="00330FB5" w:rsidRDefault="00330FB5" w:rsidP="00330FB5">
      <w:pPr>
        <w:rPr>
          <w:lang w:val="en-GB"/>
        </w:rPr>
      </w:pPr>
    </w:p>
    <w:p w14:paraId="7E19FCCE" w14:textId="77777777" w:rsidR="00DD5DBB" w:rsidRDefault="00DD5DBB" w:rsidP="004F7015">
      <w:pPr>
        <w:pStyle w:val="KonuBal"/>
        <w:rPr>
          <w:rFonts w:ascii="Tahoma" w:eastAsia="Adobe Fan Heiti Std B" w:hAnsi="Tahoma" w:cs="Tahoma"/>
          <w:b/>
          <w:color w:val="746425" w:themeColor="accent1" w:themeShade="80"/>
          <w:sz w:val="22"/>
          <w:szCs w:val="22"/>
          <w:u w:val="single"/>
          <w:lang w:val="en-GB"/>
        </w:rPr>
      </w:pPr>
    </w:p>
    <w:p w14:paraId="73647AFE" w14:textId="01C1AD17" w:rsidR="004F7015" w:rsidRPr="004F7015" w:rsidRDefault="008D2D1F" w:rsidP="004F7015">
      <w:pPr>
        <w:pStyle w:val="KonuBal"/>
        <w:rPr>
          <w:rFonts w:ascii="Tahoma" w:eastAsia="Adobe Fan Heiti Std B" w:hAnsi="Tahoma" w:cs="Tahoma"/>
          <w:b/>
          <w:color w:val="746425" w:themeColor="accent1" w:themeShade="80"/>
          <w:sz w:val="22"/>
          <w:szCs w:val="22"/>
          <w:u w:val="single"/>
          <w:lang w:val="en-GB"/>
        </w:rPr>
      </w:pPr>
      <w:r w:rsidRPr="004F7015">
        <w:rPr>
          <w:rFonts w:ascii="Tahoma" w:eastAsia="Adobe Fan Heiti Std B" w:hAnsi="Tahoma" w:cs="Tahoma"/>
          <w:b/>
          <w:color w:val="746425" w:themeColor="accent1" w:themeShade="80"/>
          <w:sz w:val="22"/>
          <w:szCs w:val="22"/>
          <w:u w:val="single"/>
          <w:lang w:val="en-GB"/>
        </w:rPr>
        <w:t>Experiences</w:t>
      </w:r>
    </w:p>
    <w:p w14:paraId="553E8064" w14:textId="77777777" w:rsidR="004F7015" w:rsidRDefault="004F7015" w:rsidP="004F7015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2016- </w:t>
      </w:r>
      <w:proofErr w:type="spellStart"/>
      <w:r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CaseCampus</w:t>
      </w:r>
      <w:proofErr w:type="spellEnd"/>
      <w:r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Fellow-Endeavor</w:t>
      </w:r>
    </w:p>
    <w:p w14:paraId="2991B0F5" w14:textId="2C88B320" w:rsidR="004F7015" w:rsidRPr="004F7015" w:rsidRDefault="004F7015" w:rsidP="004F7015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2015</w:t>
      </w: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-now Turkish Woman International Network Campus Leader &amp; Event Committee Leader</w:t>
      </w:r>
    </w:p>
    <w:p w14:paraId="64D0D2F6" w14:textId="77777777" w:rsidR="008D2D1F" w:rsidRPr="004F7015" w:rsidRDefault="00A841B3" w:rsidP="008D2D1F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2014-2015</w:t>
      </w:r>
      <w:r w:rsidR="008D2D1F"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Cafe </w:t>
      </w:r>
      <w:proofErr w:type="spellStart"/>
      <w:r w:rsidR="008D2D1F"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Breno-Yildiz</w:t>
      </w:r>
      <w:proofErr w:type="spellEnd"/>
      <w:r w:rsidR="008D2D1F"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</w:t>
      </w:r>
      <w:proofErr w:type="spellStart"/>
      <w:r w:rsidR="008D2D1F"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Tecnical</w:t>
      </w:r>
      <w:proofErr w:type="spellEnd"/>
      <w:r w:rsidR="008D2D1F"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University Brand Developer</w:t>
      </w:r>
    </w:p>
    <w:p w14:paraId="3A3A222D" w14:textId="77777777" w:rsidR="00A841B3" w:rsidRPr="004F7015" w:rsidRDefault="00A841B3" w:rsidP="00A841B3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2014-2015 Ae2 Project- Team Member (made car with solar energy)</w:t>
      </w:r>
    </w:p>
    <w:p w14:paraId="633DE705" w14:textId="77777777" w:rsidR="008D2D1F" w:rsidRPr="004F7015" w:rsidRDefault="00A841B3" w:rsidP="008D2D1F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2014-2015</w:t>
      </w:r>
      <w:r w:rsidR="008D2D1F"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</w:t>
      </w:r>
      <w:proofErr w:type="spellStart"/>
      <w:r w:rsidR="008D2D1F"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Elektrikport</w:t>
      </w:r>
      <w:proofErr w:type="spellEnd"/>
      <w:r w:rsidR="0063627E"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Corpo</w:t>
      </w:r>
      <w:r w:rsidR="008D2D1F"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rate Relations Responsible</w:t>
      </w:r>
    </w:p>
    <w:p w14:paraId="58D4A061" w14:textId="77777777" w:rsidR="008D2D1F" w:rsidRPr="004F7015" w:rsidRDefault="008D2D1F" w:rsidP="008D2D1F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2015-YTU Woman </w:t>
      </w:r>
      <w:proofErr w:type="gramStart"/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In</w:t>
      </w:r>
      <w:proofErr w:type="gramEnd"/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Business Club President</w:t>
      </w:r>
    </w:p>
    <w:p w14:paraId="701982DA" w14:textId="77777777" w:rsidR="008D2D1F" w:rsidRPr="004F7015" w:rsidRDefault="008D2D1F" w:rsidP="008D2D1F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2014-2015 ESTIEM-Public Relations</w:t>
      </w:r>
    </w:p>
    <w:p w14:paraId="1DBDC854" w14:textId="77777777" w:rsidR="008D2D1F" w:rsidRPr="004F7015" w:rsidRDefault="00A841B3" w:rsidP="008D2D1F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2013-2015 Quality and Productivity Club Organization Team Member</w:t>
      </w:r>
    </w:p>
    <w:p w14:paraId="14BAFDFC" w14:textId="77777777" w:rsidR="008D2D1F" w:rsidRPr="004F7015" w:rsidRDefault="008D2D1F" w:rsidP="008D2D1F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2014-October ESTIEM </w:t>
      </w:r>
      <w:proofErr w:type="gramStart"/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members</w:t>
      </w:r>
      <w:proofErr w:type="gramEnd"/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committe</w:t>
      </w:r>
      <w:r w:rsidR="0063627E"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e</w:t>
      </w: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meeting in Skopje-Macedonia</w:t>
      </w:r>
    </w:p>
    <w:p w14:paraId="64AE5A40" w14:textId="77777777" w:rsidR="008D2D1F" w:rsidRPr="004F7015" w:rsidRDefault="008D2D1F" w:rsidP="008D2D1F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2012-February COMENIUS Project-Food for thought in Vasa-Finland</w:t>
      </w:r>
    </w:p>
    <w:p w14:paraId="0FC941D0" w14:textId="77777777" w:rsidR="008D2D1F" w:rsidRPr="004F7015" w:rsidRDefault="008D2D1F" w:rsidP="008D2D1F">
      <w:pPr>
        <w:rPr>
          <w:rFonts w:ascii="Tahoma" w:eastAsia="Adobe Fan Heiti Std B" w:hAnsi="Tahoma" w:cs="Tahoma"/>
          <w:color w:val="262626" w:themeColor="text1" w:themeTint="D9"/>
          <w:lang w:val="en-GB"/>
        </w:rPr>
      </w:pPr>
    </w:p>
    <w:p w14:paraId="36EE8601" w14:textId="77777777" w:rsidR="008D2D1F" w:rsidRPr="004F7015" w:rsidRDefault="008D2D1F" w:rsidP="008D2D1F">
      <w:pPr>
        <w:pStyle w:val="KonuBal"/>
        <w:rPr>
          <w:rFonts w:ascii="Tahoma" w:eastAsia="Adobe Fan Heiti Std B" w:hAnsi="Tahoma" w:cs="Tahoma"/>
          <w:b/>
          <w:color w:val="746425" w:themeColor="accent1" w:themeShade="80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b/>
          <w:color w:val="746425" w:themeColor="accent1" w:themeShade="80"/>
          <w:sz w:val="22"/>
          <w:szCs w:val="22"/>
          <w:lang w:val="en-GB"/>
        </w:rPr>
        <w:t>Additional Information:</w:t>
      </w:r>
    </w:p>
    <w:p w14:paraId="1BD47FA3" w14:textId="77777777" w:rsidR="004F7015" w:rsidRPr="004F7015" w:rsidRDefault="004F7015" w:rsidP="0000591D">
      <w:pPr>
        <w:rPr>
          <w:rFonts w:ascii="Tahoma" w:eastAsia="Adobe Fan Heiti Std B" w:hAnsi="Tahoma" w:cs="Tahoma"/>
          <w:b/>
          <w:color w:val="746425" w:themeColor="accent1" w:themeShade="80"/>
          <w:u w:val="single"/>
          <w:lang w:val="en-GB"/>
        </w:rPr>
      </w:pPr>
      <w:r w:rsidRPr="004F7015">
        <w:rPr>
          <w:rFonts w:ascii="Tahoma" w:eastAsia="Adobe Fan Heiti Std B" w:hAnsi="Tahoma" w:cs="Tahoma"/>
          <w:b/>
          <w:color w:val="746425" w:themeColor="accent1" w:themeShade="80"/>
          <w:u w:val="single"/>
          <w:lang w:val="en-GB"/>
        </w:rPr>
        <w:t>Projects:</w:t>
      </w:r>
    </w:p>
    <w:p w14:paraId="78773E07" w14:textId="77777777" w:rsidR="004F7015" w:rsidRPr="004F7015" w:rsidRDefault="004F7015" w:rsidP="004F7015">
      <w:pPr>
        <w:pStyle w:val="ListeParagraf"/>
        <w:numPr>
          <w:ilvl w:val="0"/>
          <w:numId w:val="1"/>
        </w:numPr>
        <w:spacing w:line="240" w:lineRule="auto"/>
        <w:rPr>
          <w:rFonts w:ascii="Tahoma" w:eastAsia="Adobe Fan Heiti Std B" w:hAnsi="Tahoma" w:cs="Tahoma"/>
          <w:lang w:val="en-GB"/>
        </w:rPr>
      </w:pPr>
      <w:r w:rsidRPr="004F7015">
        <w:rPr>
          <w:rFonts w:ascii="Tahoma" w:eastAsia="Adobe Fan Heiti Std B" w:hAnsi="Tahoma" w:cs="Tahoma"/>
          <w:lang w:val="en-GB"/>
        </w:rPr>
        <w:t>Microsoft Azure Cloud Technology</w:t>
      </w:r>
    </w:p>
    <w:p w14:paraId="64F5E09E" w14:textId="77777777" w:rsidR="004F7015" w:rsidRPr="004F7015" w:rsidRDefault="004F7015" w:rsidP="004F7015">
      <w:pPr>
        <w:pStyle w:val="ListeParagraf"/>
        <w:numPr>
          <w:ilvl w:val="0"/>
          <w:numId w:val="1"/>
        </w:numPr>
        <w:spacing w:line="240" w:lineRule="auto"/>
        <w:rPr>
          <w:rFonts w:ascii="Tahoma" w:eastAsia="Adobe Fan Heiti Std B" w:hAnsi="Tahoma" w:cs="Tahoma"/>
          <w:lang w:val="en-GB"/>
        </w:rPr>
      </w:pPr>
      <w:proofErr w:type="spellStart"/>
      <w:r w:rsidRPr="004F7015">
        <w:rPr>
          <w:rFonts w:ascii="Tahoma" w:eastAsia="Adobe Fan Heiti Std B" w:hAnsi="Tahoma" w:cs="Tahoma"/>
          <w:lang w:val="en-GB"/>
        </w:rPr>
        <w:t>ModernAssist</w:t>
      </w:r>
      <w:proofErr w:type="spellEnd"/>
      <w:r w:rsidRPr="004F7015">
        <w:rPr>
          <w:rFonts w:ascii="Tahoma" w:eastAsia="Adobe Fan Heiti Std B" w:hAnsi="Tahoma" w:cs="Tahoma"/>
          <w:lang w:val="en-GB"/>
        </w:rPr>
        <w:t>- Microsoft Turkey</w:t>
      </w:r>
    </w:p>
    <w:p w14:paraId="524FD89C" w14:textId="5F5E7E80" w:rsidR="004F7015" w:rsidRPr="004F7015" w:rsidRDefault="00F215D2" w:rsidP="004F7015">
      <w:pPr>
        <w:pStyle w:val="ListeParagraf"/>
        <w:numPr>
          <w:ilvl w:val="0"/>
          <w:numId w:val="1"/>
        </w:numPr>
        <w:rPr>
          <w:rFonts w:ascii="Tahoma" w:eastAsia="Adobe Fan Heiti Std B" w:hAnsi="Tahoma" w:cs="Tahoma"/>
          <w:lang w:val="en-GB"/>
        </w:rPr>
      </w:pPr>
      <w:hyperlink r:id="rId8" w:history="1">
        <w:r w:rsidR="004F7015" w:rsidRPr="004F7015">
          <w:rPr>
            <w:rStyle w:val="Kpr"/>
            <w:rFonts w:ascii="Tahoma" w:eastAsia="Adobe Fan Heiti Std B" w:hAnsi="Tahoma" w:cs="Tahoma"/>
            <w:u w:val="none"/>
            <w:lang w:val="en-GB"/>
          </w:rPr>
          <w:t>www.fabrikhane.com</w:t>
        </w:r>
      </w:hyperlink>
    </w:p>
    <w:p w14:paraId="4727E1D2" w14:textId="77777777" w:rsidR="004F7015" w:rsidRPr="004F7015" w:rsidRDefault="004F7015" w:rsidP="004F7015">
      <w:pPr>
        <w:pStyle w:val="ListeParagraf"/>
        <w:numPr>
          <w:ilvl w:val="0"/>
          <w:numId w:val="1"/>
        </w:numPr>
        <w:rPr>
          <w:rFonts w:ascii="Tahoma" w:eastAsia="Adobe Fan Heiti Std B" w:hAnsi="Tahoma" w:cs="Tahoma"/>
          <w:lang w:val="en-GB"/>
        </w:rPr>
      </w:pPr>
      <w:r w:rsidRPr="004F7015">
        <w:rPr>
          <w:rFonts w:ascii="Tahoma" w:eastAsia="Adobe Fan Heiti Std B" w:hAnsi="Tahoma" w:cs="Tahoma"/>
          <w:lang w:val="en-GB"/>
        </w:rPr>
        <w:t>Need2be mobile application</w:t>
      </w:r>
    </w:p>
    <w:p w14:paraId="7797AC1A" w14:textId="600F0FA7" w:rsidR="0000591D" w:rsidRPr="004F7015" w:rsidRDefault="0063627E" w:rsidP="0000591D">
      <w:pPr>
        <w:rPr>
          <w:rFonts w:ascii="Tahoma" w:eastAsia="Adobe Fan Heiti Std B" w:hAnsi="Tahoma" w:cs="Tahoma"/>
          <w:b/>
          <w:color w:val="746425" w:themeColor="accent1" w:themeShade="80"/>
          <w:u w:val="single"/>
          <w:lang w:val="en-GB"/>
        </w:rPr>
      </w:pPr>
      <w:r w:rsidRPr="004F7015">
        <w:rPr>
          <w:rFonts w:ascii="Tahoma" w:eastAsia="Adobe Fan Heiti Std B" w:hAnsi="Tahoma" w:cs="Tahoma"/>
          <w:b/>
          <w:color w:val="746425" w:themeColor="accent1" w:themeShade="80"/>
          <w:u w:val="single"/>
          <w:lang w:val="en-GB"/>
        </w:rPr>
        <w:t>Cours</w:t>
      </w:r>
      <w:r w:rsidR="0000591D" w:rsidRPr="004F7015">
        <w:rPr>
          <w:rFonts w:ascii="Tahoma" w:eastAsia="Adobe Fan Heiti Std B" w:hAnsi="Tahoma" w:cs="Tahoma"/>
          <w:b/>
          <w:color w:val="746425" w:themeColor="accent1" w:themeShade="80"/>
          <w:u w:val="single"/>
          <w:lang w:val="en-GB"/>
        </w:rPr>
        <w:t>es:</w:t>
      </w:r>
    </w:p>
    <w:p w14:paraId="10B25630" w14:textId="18EECA53" w:rsidR="005E281B" w:rsidRPr="004F7015" w:rsidRDefault="004F7015" w:rsidP="004F7015">
      <w:pPr>
        <w:pStyle w:val="ListeParagraf"/>
        <w:numPr>
          <w:ilvl w:val="0"/>
          <w:numId w:val="2"/>
        </w:numPr>
        <w:rPr>
          <w:rFonts w:ascii="Tahoma" w:eastAsia="Adobe Fan Heiti Std B" w:hAnsi="Tahoma" w:cs="Tahoma"/>
          <w:lang w:val="en-GB"/>
        </w:rPr>
      </w:pPr>
      <w:r w:rsidRPr="004F7015">
        <w:rPr>
          <w:rFonts w:ascii="Tahoma" w:eastAsia="Adobe Fan Heiti Std B" w:hAnsi="Tahoma" w:cs="Tahoma"/>
          <w:lang w:val="en-GB"/>
        </w:rPr>
        <w:t xml:space="preserve">Financial Literacy- </w:t>
      </w:r>
      <w:proofErr w:type="spellStart"/>
      <w:proofErr w:type="gramStart"/>
      <w:r w:rsidRPr="004F7015">
        <w:rPr>
          <w:rFonts w:ascii="Tahoma" w:eastAsia="Adobe Fan Heiti Std B" w:hAnsi="Tahoma" w:cs="Tahoma"/>
          <w:lang w:val="en-GB"/>
        </w:rPr>
        <w:t>İ</w:t>
      </w:r>
      <w:r w:rsidR="0000591D" w:rsidRPr="004F7015">
        <w:rPr>
          <w:rFonts w:ascii="Tahoma" w:eastAsia="Adobe Fan Heiti Std B" w:hAnsi="Tahoma" w:cs="Tahoma"/>
          <w:lang w:val="en-GB"/>
        </w:rPr>
        <w:t>ş</w:t>
      </w:r>
      <w:proofErr w:type="spellEnd"/>
      <w:r w:rsidR="0000591D" w:rsidRPr="004F7015">
        <w:rPr>
          <w:rFonts w:ascii="Tahoma" w:eastAsia="Adobe Fan Heiti Std B" w:hAnsi="Tahoma" w:cs="Tahoma"/>
          <w:lang w:val="en-GB"/>
        </w:rPr>
        <w:t xml:space="preserve">  Bank</w:t>
      </w:r>
      <w:proofErr w:type="gramEnd"/>
    </w:p>
    <w:p w14:paraId="24A122EA" w14:textId="77777777" w:rsidR="0000591D" w:rsidRPr="004F7015" w:rsidRDefault="0063627E" w:rsidP="004F7015">
      <w:pPr>
        <w:pStyle w:val="ListeParagraf"/>
        <w:numPr>
          <w:ilvl w:val="0"/>
          <w:numId w:val="2"/>
        </w:numPr>
        <w:rPr>
          <w:rFonts w:ascii="Tahoma" w:eastAsia="Adobe Fan Heiti Std B" w:hAnsi="Tahoma" w:cs="Tahoma"/>
          <w:lang w:val="en-GB"/>
        </w:rPr>
      </w:pPr>
      <w:proofErr w:type="spellStart"/>
      <w:r w:rsidRPr="004F7015">
        <w:rPr>
          <w:rFonts w:ascii="Tahoma" w:eastAsia="Adobe Fan Heiti Std B" w:hAnsi="Tahoma" w:cs="Tahoma"/>
          <w:lang w:val="en-GB"/>
        </w:rPr>
        <w:t>Tubitak</w:t>
      </w:r>
      <w:proofErr w:type="spellEnd"/>
      <w:r w:rsidRPr="004F7015">
        <w:rPr>
          <w:rFonts w:ascii="Tahoma" w:eastAsia="Adobe Fan Heiti Std B" w:hAnsi="Tahoma" w:cs="Tahoma"/>
          <w:lang w:val="en-GB"/>
        </w:rPr>
        <w:t xml:space="preserve"> Entrepreneu</w:t>
      </w:r>
      <w:r w:rsidR="0000591D" w:rsidRPr="004F7015">
        <w:rPr>
          <w:rFonts w:ascii="Tahoma" w:eastAsia="Adobe Fan Heiti Std B" w:hAnsi="Tahoma" w:cs="Tahoma"/>
          <w:lang w:val="en-GB"/>
        </w:rPr>
        <w:t>rship Programme</w:t>
      </w:r>
    </w:p>
    <w:p w14:paraId="54C53CAE" w14:textId="77777777" w:rsidR="008D2D1F" w:rsidRPr="004F7015" w:rsidRDefault="008D2D1F" w:rsidP="008D2D1F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u w:val="single"/>
          <w:lang w:val="en-GB"/>
        </w:rPr>
      </w:pPr>
    </w:p>
    <w:p w14:paraId="70EBCA23" w14:textId="20B681F9" w:rsidR="004F7015" w:rsidRPr="004F7015" w:rsidRDefault="008D2D1F" w:rsidP="004F7015">
      <w:pPr>
        <w:pStyle w:val="KonuBal"/>
        <w:rPr>
          <w:rFonts w:ascii="Tahoma" w:eastAsia="Adobe Fan Heiti Std B" w:hAnsi="Tahoma" w:cs="Tahoma"/>
          <w:b/>
          <w:color w:val="746425" w:themeColor="accent1" w:themeShade="80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b/>
          <w:color w:val="746425" w:themeColor="accent1" w:themeShade="80"/>
          <w:sz w:val="22"/>
          <w:szCs w:val="22"/>
          <w:u w:val="single"/>
          <w:lang w:val="en-GB"/>
        </w:rPr>
        <w:t>Memberships:</w:t>
      </w:r>
      <w:r w:rsidRPr="004F7015">
        <w:rPr>
          <w:rFonts w:ascii="Tahoma" w:eastAsia="Adobe Fan Heiti Std B" w:hAnsi="Tahoma" w:cs="Tahoma"/>
          <w:b/>
          <w:color w:val="746425" w:themeColor="accent1" w:themeShade="80"/>
          <w:sz w:val="22"/>
          <w:szCs w:val="22"/>
          <w:lang w:val="en-GB"/>
        </w:rPr>
        <w:t xml:space="preserve"> </w:t>
      </w:r>
    </w:p>
    <w:p w14:paraId="2F77BA2C" w14:textId="77777777" w:rsidR="008D2D1F" w:rsidRPr="004F7015" w:rsidRDefault="008D2D1F" w:rsidP="004F7015">
      <w:pPr>
        <w:pStyle w:val="KonuBal"/>
        <w:numPr>
          <w:ilvl w:val="0"/>
          <w:numId w:val="3"/>
        </w:numPr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Quality and Productivity Club (QPC)</w:t>
      </w:r>
    </w:p>
    <w:p w14:paraId="1F2DF5BD" w14:textId="77777777" w:rsidR="008D2D1F" w:rsidRPr="004F7015" w:rsidRDefault="008D2D1F" w:rsidP="004F7015">
      <w:pPr>
        <w:pStyle w:val="KonuBal"/>
        <w:numPr>
          <w:ilvl w:val="0"/>
          <w:numId w:val="3"/>
        </w:numPr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Industrial Engineering Community Association (IEC)</w:t>
      </w:r>
    </w:p>
    <w:p w14:paraId="41391FA3" w14:textId="77777777" w:rsidR="008D2D1F" w:rsidRPr="004F7015" w:rsidRDefault="008D2D1F" w:rsidP="004F7015">
      <w:pPr>
        <w:pStyle w:val="KonuBal"/>
        <w:numPr>
          <w:ilvl w:val="0"/>
          <w:numId w:val="3"/>
        </w:numPr>
        <w:rPr>
          <w:rStyle w:val="hps"/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European Students Industrial Engineering and Management (ESTIEM)</w:t>
      </w:r>
    </w:p>
    <w:p w14:paraId="477F9119" w14:textId="77777777" w:rsidR="008D2D1F" w:rsidRPr="004F7015" w:rsidRDefault="008D2D1F" w:rsidP="004F7015">
      <w:pPr>
        <w:pStyle w:val="KonuBal"/>
        <w:numPr>
          <w:ilvl w:val="0"/>
          <w:numId w:val="3"/>
        </w:numPr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Style w:val="hps"/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YTU Mentoring Project</w:t>
      </w:r>
    </w:p>
    <w:p w14:paraId="03EE409B" w14:textId="77777777" w:rsidR="008D2D1F" w:rsidRPr="004F7015" w:rsidRDefault="008D2D1F" w:rsidP="008D2D1F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u w:val="single"/>
          <w:lang w:val="en-GB"/>
        </w:rPr>
      </w:pPr>
    </w:p>
    <w:p w14:paraId="66312996" w14:textId="77777777" w:rsidR="008D2D1F" w:rsidRPr="004F7015" w:rsidRDefault="008D2D1F" w:rsidP="008D2D1F">
      <w:pPr>
        <w:pStyle w:val="KonuBal"/>
        <w:rPr>
          <w:rFonts w:ascii="Tahoma" w:eastAsia="Adobe Fan Heiti Std B" w:hAnsi="Tahoma" w:cs="Tahoma"/>
          <w:b/>
          <w:color w:val="746425" w:themeColor="accent1" w:themeShade="80"/>
          <w:sz w:val="22"/>
          <w:szCs w:val="22"/>
          <w:u w:val="single"/>
          <w:lang w:val="en-GB"/>
        </w:rPr>
      </w:pPr>
      <w:r w:rsidRPr="004F7015">
        <w:rPr>
          <w:rFonts w:ascii="Tahoma" w:eastAsia="Adobe Fan Heiti Std B" w:hAnsi="Tahoma" w:cs="Tahoma"/>
          <w:b/>
          <w:color w:val="746425" w:themeColor="accent1" w:themeShade="80"/>
          <w:sz w:val="22"/>
          <w:szCs w:val="22"/>
          <w:u w:val="single"/>
          <w:lang w:val="en-GB"/>
        </w:rPr>
        <w:t>Volunteering:</w:t>
      </w:r>
    </w:p>
    <w:p w14:paraId="071550F0" w14:textId="77777777" w:rsidR="008D2D1F" w:rsidRPr="004F7015" w:rsidRDefault="008D2D1F" w:rsidP="004F7015">
      <w:pPr>
        <w:pStyle w:val="KonuBal"/>
        <w:numPr>
          <w:ilvl w:val="0"/>
          <w:numId w:val="4"/>
        </w:numPr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Presentation to high school </w:t>
      </w:r>
      <w:proofErr w:type="spellStart"/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student:''What</w:t>
      </w:r>
      <w:proofErr w:type="spellEnd"/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is the industrial engineering?''</w:t>
      </w:r>
    </w:p>
    <w:p w14:paraId="57CEBAD0" w14:textId="77777777" w:rsidR="008D2D1F" w:rsidRPr="004F7015" w:rsidRDefault="008D2D1F" w:rsidP="004F7015">
      <w:pPr>
        <w:pStyle w:val="KonuBal"/>
        <w:numPr>
          <w:ilvl w:val="0"/>
          <w:numId w:val="4"/>
        </w:numPr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Social Responsible Project in Club</w:t>
      </w:r>
    </w:p>
    <w:p w14:paraId="30E19D2C" w14:textId="77777777" w:rsidR="008D2D1F" w:rsidRPr="004F7015" w:rsidRDefault="008D2D1F" w:rsidP="004F7015">
      <w:pPr>
        <w:pStyle w:val="KonuBal"/>
        <w:numPr>
          <w:ilvl w:val="0"/>
          <w:numId w:val="4"/>
        </w:numPr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proofErr w:type="spellStart"/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TurkishWIN</w:t>
      </w:r>
      <w:proofErr w:type="spellEnd"/>
    </w:p>
    <w:p w14:paraId="5A577221" w14:textId="77777777" w:rsidR="008D2D1F" w:rsidRPr="004F7015" w:rsidRDefault="008D2D1F" w:rsidP="004F7015">
      <w:pPr>
        <w:pStyle w:val="KonuBal"/>
        <w:numPr>
          <w:ilvl w:val="0"/>
          <w:numId w:val="4"/>
        </w:numPr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  <w:proofErr w:type="spellStart"/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Girişimcilik</w:t>
      </w:r>
      <w:proofErr w:type="spellEnd"/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 xml:space="preserve"> </w:t>
      </w:r>
      <w:proofErr w:type="spellStart"/>
      <w:r w:rsidRPr="004F7015"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  <w:t>vakfı</w:t>
      </w:r>
      <w:proofErr w:type="spellEnd"/>
    </w:p>
    <w:p w14:paraId="67C25153" w14:textId="77777777" w:rsidR="008D2D1F" w:rsidRDefault="008D2D1F" w:rsidP="008D2D1F">
      <w:pPr>
        <w:pStyle w:val="KonuBal"/>
        <w:rPr>
          <w:rFonts w:ascii="Tahoma" w:eastAsia="Adobe Fan Heiti Std B" w:hAnsi="Tahoma" w:cs="Tahoma"/>
          <w:color w:val="262626" w:themeColor="text1" w:themeTint="D9"/>
          <w:sz w:val="22"/>
          <w:szCs w:val="22"/>
          <w:lang w:val="en-GB"/>
        </w:rPr>
      </w:pPr>
    </w:p>
    <w:p w14:paraId="455A4D92" w14:textId="6DEBCB8E" w:rsidR="0058295B" w:rsidRDefault="0058295B" w:rsidP="00A720A5">
      <w:pPr>
        <w:rPr>
          <w:rFonts w:ascii="Tahoma" w:eastAsia="Adobe Fan Heiti Std B" w:hAnsi="Tahoma" w:cs="Tahoma"/>
          <w:b/>
          <w:color w:val="746425" w:themeColor="accent1" w:themeShade="80"/>
          <w:spacing w:val="5"/>
          <w:kern w:val="28"/>
          <w:lang w:val="en-GB"/>
        </w:rPr>
      </w:pPr>
      <w:r>
        <w:rPr>
          <w:rFonts w:ascii="Tahoma" w:eastAsia="Adobe Fan Heiti Std B" w:hAnsi="Tahoma" w:cs="Tahoma"/>
          <w:b/>
          <w:color w:val="746425" w:themeColor="accent1" w:themeShade="80"/>
          <w:spacing w:val="5"/>
          <w:kern w:val="28"/>
          <w:lang w:val="en-GB"/>
        </w:rPr>
        <w:t>Hobbies:</w:t>
      </w:r>
    </w:p>
    <w:p w14:paraId="3F0996D2" w14:textId="20C9396B" w:rsidR="0058295B" w:rsidRPr="0058295B" w:rsidRDefault="0058295B" w:rsidP="00A720A5">
      <w:pPr>
        <w:rPr>
          <w:rFonts w:ascii="Tahoma" w:eastAsia="Adobe Fan Heiti Std B" w:hAnsi="Tahoma" w:cs="Tahoma"/>
          <w:spacing w:val="5"/>
          <w:kern w:val="28"/>
          <w:lang w:val="en-GB"/>
        </w:rPr>
      </w:pPr>
      <w:r w:rsidRPr="0058295B">
        <w:rPr>
          <w:rFonts w:ascii="Tahoma" w:eastAsia="Adobe Fan Heiti Std B" w:hAnsi="Tahoma" w:cs="Tahoma"/>
          <w:spacing w:val="5"/>
          <w:kern w:val="28"/>
          <w:lang w:val="en-GB"/>
        </w:rPr>
        <w:t>Playing tennis and violin, brisk walking, traveling</w:t>
      </w:r>
      <w:r>
        <w:rPr>
          <w:rFonts w:ascii="Tahoma" w:eastAsia="Adobe Fan Heiti Std B" w:hAnsi="Tahoma" w:cs="Tahoma"/>
          <w:spacing w:val="5"/>
          <w:kern w:val="28"/>
          <w:lang w:val="en-GB"/>
        </w:rPr>
        <w:t>, visiting museums and art galleries…</w:t>
      </w:r>
    </w:p>
    <w:p w14:paraId="50E836BC" w14:textId="77777777" w:rsidR="00A720A5" w:rsidRPr="0058295B" w:rsidRDefault="00A720A5" w:rsidP="00A720A5">
      <w:pPr>
        <w:rPr>
          <w:lang w:val="en-GB"/>
        </w:rPr>
      </w:pPr>
    </w:p>
    <w:p w14:paraId="4AC15872" w14:textId="77777777" w:rsidR="00DA785F" w:rsidRPr="004F7015" w:rsidRDefault="00DA785F" w:rsidP="00DA785F">
      <w:pPr>
        <w:rPr>
          <w:rFonts w:ascii="Tahoma" w:hAnsi="Tahoma" w:cs="Tahoma"/>
          <w:lang w:val="en-GB"/>
        </w:rPr>
      </w:pPr>
    </w:p>
    <w:sectPr w:rsidR="00DA785F" w:rsidRPr="004F7015" w:rsidSect="00BD4323">
      <w:pgSz w:w="11906" w:h="16838"/>
      <w:pgMar w:top="1417" w:right="1417" w:bottom="1417" w:left="1417" w:header="708" w:footer="708" w:gutter="0"/>
      <w:pgBorders w:offsetFrom="page">
        <w:top w:val="threeDEmboss" w:sz="24" w:space="24" w:color="CEB966" w:themeColor="accent1"/>
        <w:left w:val="threeDEmboss" w:sz="24" w:space="24" w:color="CEB966" w:themeColor="accent1"/>
        <w:bottom w:val="threeDEngrave" w:sz="24" w:space="24" w:color="CEB966" w:themeColor="accent1"/>
        <w:right w:val="threeDEngrave" w:sz="24" w:space="24" w:color="CEB966" w:themeColor="accent1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A2"/>
    <w:family w:val="roman"/>
    <w:pitch w:val="variable"/>
    <w:sig w:usb0="00000287" w:usb1="00000000" w:usb2="00000000" w:usb3="00000000" w:csb0="0000009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HGMaruGothicMPRO">
    <w:altName w:val="HG丸ｺﾞｼｯｸM-PRO"/>
    <w:panose1 w:val="00000000000000000000"/>
    <w:charset w:val="80"/>
    <w:family w:val="roman"/>
    <w:notTrueType/>
    <w:pitch w:val="default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dobe Fan Heiti Std B">
    <w:altName w:val="Arial Unicode MS"/>
    <w:panose1 w:val="00000000000000000000"/>
    <w:charset w:val="80"/>
    <w:family w:val="swiss"/>
    <w:notTrueType/>
    <w:pitch w:val="variable"/>
    <w:sig w:usb0="00000000" w:usb1="1A0F1900" w:usb2="00000016" w:usb3="00000000" w:csb0="00120005" w:csb1="00000000"/>
  </w:font>
  <w:font w:name="HGMinchoB">
    <w:altName w:val="HG明朝B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9D1ED0"/>
    <w:multiLevelType w:val="hybridMultilevel"/>
    <w:tmpl w:val="B5E48F3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4A418C8"/>
    <w:multiLevelType w:val="hybridMultilevel"/>
    <w:tmpl w:val="AF2A8050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654492D"/>
    <w:multiLevelType w:val="hybridMultilevel"/>
    <w:tmpl w:val="0BF89EFC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2361B4"/>
    <w:multiLevelType w:val="hybridMultilevel"/>
    <w:tmpl w:val="E4D0C36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086BCE"/>
    <w:multiLevelType w:val="hybridMultilevel"/>
    <w:tmpl w:val="F6B2B3B8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8C26A78"/>
    <w:multiLevelType w:val="hybridMultilevel"/>
    <w:tmpl w:val="7612195A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1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8"/>
  <w:displayBackgroundShape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1C0159"/>
    <w:rsid w:val="0000591D"/>
    <w:rsid w:val="001C0159"/>
    <w:rsid w:val="00235187"/>
    <w:rsid w:val="002A4DA3"/>
    <w:rsid w:val="002C4DE5"/>
    <w:rsid w:val="00330FB5"/>
    <w:rsid w:val="00365A0D"/>
    <w:rsid w:val="003C6454"/>
    <w:rsid w:val="004F7015"/>
    <w:rsid w:val="00511D98"/>
    <w:rsid w:val="0058295B"/>
    <w:rsid w:val="005E19E5"/>
    <w:rsid w:val="005E281B"/>
    <w:rsid w:val="0063627E"/>
    <w:rsid w:val="006C6B38"/>
    <w:rsid w:val="007E1DE9"/>
    <w:rsid w:val="008049DA"/>
    <w:rsid w:val="008D2D1F"/>
    <w:rsid w:val="008D4917"/>
    <w:rsid w:val="009A74A8"/>
    <w:rsid w:val="009E5FD6"/>
    <w:rsid w:val="00A3398A"/>
    <w:rsid w:val="00A720A5"/>
    <w:rsid w:val="00A841B3"/>
    <w:rsid w:val="00B524B1"/>
    <w:rsid w:val="00BD4323"/>
    <w:rsid w:val="00DA785F"/>
    <w:rsid w:val="00DD5DBB"/>
    <w:rsid w:val="00DF1E1C"/>
    <w:rsid w:val="00EB02C7"/>
    <w:rsid w:val="00F215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4CCC6F22"/>
  <w15:docId w15:val="{9A4BA806-19EF-4BF2-B067-7757375AF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3C6454"/>
  </w:style>
  <w:style w:type="paragraph" w:styleId="Balk1">
    <w:name w:val="heading 1"/>
    <w:basedOn w:val="Normal"/>
    <w:next w:val="Normal"/>
    <w:link w:val="Balk1Char"/>
    <w:uiPriority w:val="9"/>
    <w:qFormat/>
    <w:rsid w:val="00DA785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AE9638" w:themeColor="accent1" w:themeShade="BF"/>
      <w:sz w:val="28"/>
      <w:szCs w:val="28"/>
    </w:rPr>
  </w:style>
  <w:style w:type="paragraph" w:styleId="Balk2">
    <w:name w:val="heading 2"/>
    <w:basedOn w:val="Normal"/>
    <w:next w:val="Normal"/>
    <w:link w:val="Balk2Char"/>
    <w:uiPriority w:val="9"/>
    <w:unhideWhenUsed/>
    <w:qFormat/>
    <w:rsid w:val="008D2D1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CEB966" w:themeColor="accent1"/>
      <w:sz w:val="26"/>
      <w:szCs w:val="26"/>
    </w:rPr>
  </w:style>
  <w:style w:type="paragraph" w:styleId="Balk3">
    <w:name w:val="heading 3"/>
    <w:basedOn w:val="Normal"/>
    <w:next w:val="Normal"/>
    <w:link w:val="Balk3Char"/>
    <w:uiPriority w:val="9"/>
    <w:unhideWhenUsed/>
    <w:qFormat/>
    <w:rsid w:val="008D2D1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CEB966" w:themeColor="accent1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1C015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1C0159"/>
    <w:rPr>
      <w:rFonts w:ascii="Tahoma" w:hAnsi="Tahoma" w:cs="Tahoma"/>
      <w:sz w:val="16"/>
      <w:szCs w:val="16"/>
    </w:rPr>
  </w:style>
  <w:style w:type="paragraph" w:styleId="GvdeMetni">
    <w:name w:val="Body Text"/>
    <w:basedOn w:val="Normal"/>
    <w:link w:val="GvdeMetniChar"/>
    <w:rsid w:val="00235187"/>
    <w:pPr>
      <w:widowControl w:val="0"/>
      <w:spacing w:after="0" w:line="240" w:lineRule="auto"/>
      <w:jc w:val="both"/>
    </w:pPr>
    <w:rPr>
      <w:rFonts w:ascii="Times New Roman" w:eastAsia="Times New Roman" w:hAnsi="Times New Roman" w:cs="Times New Roman"/>
      <w:snapToGrid w:val="0"/>
      <w:sz w:val="24"/>
      <w:szCs w:val="20"/>
      <w:lang w:eastAsia="tr-TR"/>
    </w:rPr>
  </w:style>
  <w:style w:type="character" w:customStyle="1" w:styleId="GvdeMetniChar">
    <w:name w:val="Gövde Metni Char"/>
    <w:basedOn w:val="VarsaylanParagrafYazTipi"/>
    <w:link w:val="GvdeMetni"/>
    <w:rsid w:val="00235187"/>
    <w:rPr>
      <w:rFonts w:ascii="Times New Roman" w:eastAsia="Times New Roman" w:hAnsi="Times New Roman" w:cs="Times New Roman"/>
      <w:snapToGrid w:val="0"/>
      <w:sz w:val="24"/>
      <w:szCs w:val="20"/>
      <w:lang w:eastAsia="tr-TR"/>
    </w:rPr>
  </w:style>
  <w:style w:type="paragraph" w:styleId="KonuBal">
    <w:name w:val="Title"/>
    <w:basedOn w:val="Normal"/>
    <w:next w:val="Normal"/>
    <w:link w:val="KonuBalChar"/>
    <w:uiPriority w:val="10"/>
    <w:qFormat/>
    <w:rsid w:val="00DA785F"/>
    <w:pPr>
      <w:pBdr>
        <w:bottom w:val="single" w:sz="8" w:space="4" w:color="CEB966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4E4D51" w:themeColor="text2" w:themeShade="BF"/>
      <w:spacing w:val="5"/>
      <w:kern w:val="28"/>
      <w:sz w:val="52"/>
      <w:szCs w:val="52"/>
    </w:rPr>
  </w:style>
  <w:style w:type="character" w:customStyle="1" w:styleId="KonuBalChar">
    <w:name w:val="Konu Başlığı Char"/>
    <w:basedOn w:val="VarsaylanParagrafYazTipi"/>
    <w:link w:val="KonuBal"/>
    <w:uiPriority w:val="10"/>
    <w:rsid w:val="00DA785F"/>
    <w:rPr>
      <w:rFonts w:asciiTheme="majorHAnsi" w:eastAsiaTheme="majorEastAsia" w:hAnsiTheme="majorHAnsi" w:cstheme="majorBidi"/>
      <w:color w:val="4E4D51" w:themeColor="text2" w:themeShade="BF"/>
      <w:spacing w:val="5"/>
      <w:kern w:val="28"/>
      <w:sz w:val="52"/>
      <w:szCs w:val="52"/>
    </w:rPr>
  </w:style>
  <w:style w:type="character" w:customStyle="1" w:styleId="Balk1Char">
    <w:name w:val="Başlık 1 Char"/>
    <w:basedOn w:val="VarsaylanParagrafYazTipi"/>
    <w:link w:val="Balk1"/>
    <w:uiPriority w:val="9"/>
    <w:rsid w:val="00DA785F"/>
    <w:rPr>
      <w:rFonts w:asciiTheme="majorHAnsi" w:eastAsiaTheme="majorEastAsia" w:hAnsiTheme="majorHAnsi" w:cstheme="majorBidi"/>
      <w:b/>
      <w:bCs/>
      <w:color w:val="AE9638" w:themeColor="accent1" w:themeShade="BF"/>
      <w:sz w:val="28"/>
      <w:szCs w:val="28"/>
    </w:rPr>
  </w:style>
  <w:style w:type="paragraph" w:styleId="AralkYok">
    <w:name w:val="No Spacing"/>
    <w:uiPriority w:val="1"/>
    <w:qFormat/>
    <w:rsid w:val="00DA785F"/>
    <w:pPr>
      <w:spacing w:after="0" w:line="240" w:lineRule="auto"/>
    </w:pPr>
  </w:style>
  <w:style w:type="character" w:styleId="GlVurgulama">
    <w:name w:val="Intense Emphasis"/>
    <w:basedOn w:val="VarsaylanParagrafYazTipi"/>
    <w:uiPriority w:val="21"/>
    <w:qFormat/>
    <w:rsid w:val="008D2D1F"/>
    <w:rPr>
      <w:b/>
      <w:bCs/>
      <w:i/>
      <w:iCs/>
      <w:color w:val="CEB966" w:themeColor="accent1"/>
    </w:rPr>
  </w:style>
  <w:style w:type="paragraph" w:styleId="Altyaz">
    <w:name w:val="Subtitle"/>
    <w:basedOn w:val="Normal"/>
    <w:next w:val="Normal"/>
    <w:link w:val="AltyazChar"/>
    <w:uiPriority w:val="11"/>
    <w:qFormat/>
    <w:rsid w:val="008D2D1F"/>
    <w:pPr>
      <w:numPr>
        <w:ilvl w:val="1"/>
      </w:numPr>
    </w:pPr>
    <w:rPr>
      <w:rFonts w:asciiTheme="majorHAnsi" w:eastAsiaTheme="majorEastAsia" w:hAnsiTheme="majorHAnsi" w:cstheme="majorBidi"/>
      <w:i/>
      <w:iCs/>
      <w:color w:val="CEB966" w:themeColor="accent1"/>
      <w:spacing w:val="15"/>
      <w:sz w:val="24"/>
      <w:szCs w:val="24"/>
    </w:rPr>
  </w:style>
  <w:style w:type="character" w:customStyle="1" w:styleId="AltyazChar">
    <w:name w:val="Altyazı Char"/>
    <w:basedOn w:val="VarsaylanParagrafYazTipi"/>
    <w:link w:val="Altyaz"/>
    <w:uiPriority w:val="11"/>
    <w:rsid w:val="008D2D1F"/>
    <w:rPr>
      <w:rFonts w:asciiTheme="majorHAnsi" w:eastAsiaTheme="majorEastAsia" w:hAnsiTheme="majorHAnsi" w:cstheme="majorBidi"/>
      <w:i/>
      <w:iCs/>
      <w:color w:val="CEB966" w:themeColor="accent1"/>
      <w:spacing w:val="15"/>
      <w:sz w:val="24"/>
      <w:szCs w:val="24"/>
    </w:rPr>
  </w:style>
  <w:style w:type="character" w:customStyle="1" w:styleId="Balk2Char">
    <w:name w:val="Başlık 2 Char"/>
    <w:basedOn w:val="VarsaylanParagrafYazTipi"/>
    <w:link w:val="Balk2"/>
    <w:uiPriority w:val="9"/>
    <w:rsid w:val="008D2D1F"/>
    <w:rPr>
      <w:rFonts w:asciiTheme="majorHAnsi" w:eastAsiaTheme="majorEastAsia" w:hAnsiTheme="majorHAnsi" w:cstheme="majorBidi"/>
      <w:b/>
      <w:bCs/>
      <w:color w:val="CEB966" w:themeColor="accent1"/>
      <w:sz w:val="26"/>
      <w:szCs w:val="26"/>
    </w:rPr>
  </w:style>
  <w:style w:type="character" w:customStyle="1" w:styleId="Balk3Char">
    <w:name w:val="Başlık 3 Char"/>
    <w:basedOn w:val="VarsaylanParagrafYazTipi"/>
    <w:link w:val="Balk3"/>
    <w:uiPriority w:val="9"/>
    <w:rsid w:val="008D2D1F"/>
    <w:rPr>
      <w:rFonts w:asciiTheme="majorHAnsi" w:eastAsiaTheme="majorEastAsia" w:hAnsiTheme="majorHAnsi" w:cstheme="majorBidi"/>
      <w:b/>
      <w:bCs/>
      <w:color w:val="CEB966" w:themeColor="accent1"/>
    </w:rPr>
  </w:style>
  <w:style w:type="character" w:customStyle="1" w:styleId="hps">
    <w:name w:val="hps"/>
    <w:basedOn w:val="VarsaylanParagrafYazTipi"/>
    <w:rsid w:val="008D2D1F"/>
  </w:style>
  <w:style w:type="character" w:styleId="Kpr">
    <w:name w:val="Hyperlink"/>
    <w:basedOn w:val="VarsaylanParagrafYazTipi"/>
    <w:uiPriority w:val="99"/>
    <w:unhideWhenUsed/>
    <w:rsid w:val="004F7015"/>
    <w:rPr>
      <w:color w:val="410082" w:themeColor="hyperlink"/>
      <w:u w:val="single"/>
    </w:rPr>
  </w:style>
  <w:style w:type="paragraph" w:styleId="ListeParagraf">
    <w:name w:val="List Paragraph"/>
    <w:basedOn w:val="Normal"/>
    <w:uiPriority w:val="34"/>
    <w:qFormat/>
    <w:rsid w:val="004F701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fabrikhane.com" TargetMode="External"/><Relationship Id="rId3" Type="http://schemas.openxmlformats.org/officeDocument/2006/relationships/styles" Target="styles.xml"/><Relationship Id="rId7" Type="http://schemas.openxmlformats.org/officeDocument/2006/relationships/hyperlink" Target="mailto:mbusesevinc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jpeg"/></Relationships>
</file>

<file path=word/theme/theme1.xml><?xml version="1.0" encoding="utf-8"?>
<a:theme xmlns:a="http://schemas.openxmlformats.org/drawingml/2006/main" name="Güven">
  <a:themeElements>
    <a:clrScheme name="Güven">
      <a:dk1>
        <a:sysClr val="windowText" lastClr="000000"/>
      </a:dk1>
      <a:lt1>
        <a:sysClr val="window" lastClr="FFFFFF"/>
      </a:lt1>
      <a:dk2>
        <a:srgbClr val="69676D"/>
      </a:dk2>
      <a:lt2>
        <a:srgbClr val="C9C2D1"/>
      </a:lt2>
      <a:accent1>
        <a:srgbClr val="CEB966"/>
      </a:accent1>
      <a:accent2>
        <a:srgbClr val="9CB084"/>
      </a:accent2>
      <a:accent3>
        <a:srgbClr val="6BB1C9"/>
      </a:accent3>
      <a:accent4>
        <a:srgbClr val="6585CF"/>
      </a:accent4>
      <a:accent5>
        <a:srgbClr val="7E6BC9"/>
      </a:accent5>
      <a:accent6>
        <a:srgbClr val="A379BB"/>
      </a:accent6>
      <a:hlink>
        <a:srgbClr val="410082"/>
      </a:hlink>
      <a:folHlink>
        <a:srgbClr val="932968"/>
      </a:folHlink>
    </a:clrScheme>
    <a:fontScheme name="Güven">
      <a:majorFont>
        <a:latin typeface="Lucida Sans"/>
        <a:ea typeface=""/>
        <a:cs typeface=""/>
        <a:font script="Grek" typeface="Arial"/>
        <a:font script="Cyrl" typeface="Arial"/>
        <a:font script="Jpan" typeface="HG丸ｺﾞｼｯｸM-PRO"/>
        <a:font script="Hang" typeface="휴먼옛체"/>
        <a:font script="Hans" typeface="黑体"/>
        <a:font script="Hant" typeface="微軟正黑體"/>
        <a:font script="Arab" typeface="Tahoma"/>
        <a:font script="Hebr" typeface="Levenim MT"/>
        <a:font script="Thai" typeface="Frees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</a:majorFont>
      <a:minorFont>
        <a:latin typeface="Book Antiqua"/>
        <a:ea typeface=""/>
        <a:cs typeface=""/>
        <a:font script="Grek" typeface="Times New Roman"/>
        <a:font script="Cyrl" typeface="Times New Roman"/>
        <a:font script="Jpan" typeface="HG明朝B"/>
        <a:font script="Hang" typeface="돋움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Güven">
      <a:fillStyleLst>
        <a:solidFill>
          <a:schemeClr val="phClr"/>
        </a:solidFill>
        <a:gradFill rotWithShape="1">
          <a:gsLst>
            <a:gs pos="20000">
              <a:schemeClr val="phClr">
                <a:tint val="9000"/>
              </a:schemeClr>
            </a:gs>
            <a:gs pos="100000">
              <a:schemeClr val="phClr">
                <a:tint val="70000"/>
                <a:satMod val="100000"/>
              </a:schemeClr>
            </a:gs>
          </a:gsLst>
          <a:path path="circle">
            <a:fillToRect l="-15000" t="-15000" r="115000" b="115000"/>
          </a:path>
        </a:gradFill>
        <a:gradFill rotWithShape="1">
          <a:gsLst>
            <a:gs pos="0">
              <a:schemeClr val="phClr">
                <a:shade val="60000"/>
              </a:schemeClr>
            </a:gs>
            <a:gs pos="33000">
              <a:schemeClr val="phClr">
                <a:tint val="86500"/>
              </a:schemeClr>
            </a:gs>
            <a:gs pos="46750">
              <a:schemeClr val="phClr">
                <a:tint val="71000"/>
                <a:satMod val="112000"/>
              </a:schemeClr>
            </a:gs>
            <a:gs pos="53000">
              <a:schemeClr val="phClr">
                <a:tint val="71000"/>
                <a:satMod val="112000"/>
              </a:schemeClr>
            </a:gs>
            <a:gs pos="68000">
              <a:schemeClr val="phClr">
                <a:tint val="86000"/>
              </a:schemeClr>
            </a:gs>
            <a:gs pos="100000">
              <a:schemeClr val="phClr">
                <a:shade val="60000"/>
              </a:schemeClr>
            </a:gs>
          </a:gsLst>
          <a:lin ang="8350000" scaled="1"/>
        </a:gradFill>
      </a:fillStyleLst>
      <a:lnStyleLst>
        <a:ln w="9525" cap="flat" cmpd="sng" algn="ctr">
          <a:solidFill>
            <a:schemeClr val="phClr">
              <a:shade val="48000"/>
              <a:satMod val="110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130000" dist="101600" dir="2700000" algn="tl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190500" dist="228600" dir="2700000" sy="90000" rotWithShape="0">
              <a:srgbClr val="000000">
                <a:alpha val="25500"/>
              </a:srgbClr>
            </a:outerShdw>
          </a:effectLst>
        </a:effectStyle>
        <a:effectStyle>
          <a:effectLst>
            <a:outerShdw blurRad="190500" dist="228600" dir="2700000" sy="90000" rotWithShape="0">
              <a:srgbClr val="000000">
                <a:alpha val="25500"/>
              </a:srgbClr>
            </a:outerShdw>
          </a:effectLst>
          <a:scene3d>
            <a:camera prst="orthographicFront" fov="0">
              <a:rot lat="0" lon="0" rev="0"/>
            </a:camera>
            <a:lightRig rig="soft" dir="tl">
              <a:rot lat="0" lon="0" rev="20100000"/>
            </a:lightRig>
          </a:scene3d>
          <a:sp3d>
            <a:bevelT w="50800"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180000"/>
              </a:schemeClr>
            </a:gs>
            <a:gs pos="100000">
              <a:schemeClr val="phClr">
                <a:shade val="45000"/>
                <a:satMod val="120000"/>
              </a:schemeClr>
            </a:gs>
          </a:gsLst>
          <a:path path="circle">
            <a:fillToRect r="100000" b="100000"/>
          </a:path>
        </a:gradFill>
        <a:blipFill>
          <a:blip xmlns:r="http://schemas.openxmlformats.org/officeDocument/2006/relationships" r:embed="rId1">
            <a:duotone>
              <a:schemeClr val="phClr">
                <a:shade val="3000"/>
                <a:satMod val="110000"/>
              </a:schemeClr>
              <a:schemeClr val="phClr">
                <a:tint val="60000"/>
                <a:satMod val="425000"/>
              </a:schemeClr>
            </a:duotone>
          </a:blip>
          <a:stretch>
            <a:fillRect/>
          </a:stretch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AF368570-930F-42B2-9016-AA1FA36C48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208</TotalTime>
  <Pages>2</Pages>
  <Words>350</Words>
  <Characters>1996</Characters>
  <Application>Microsoft Office Word</Application>
  <DocSecurity>0</DocSecurity>
  <Lines>16</Lines>
  <Paragraphs>4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sony</dc:creator>
  <cp:lastModifiedBy>buse sevinc</cp:lastModifiedBy>
  <cp:revision>32</cp:revision>
  <cp:lastPrinted>2015-08-20T11:34:00Z</cp:lastPrinted>
  <dcterms:created xsi:type="dcterms:W3CDTF">2015-08-20T08:01:00Z</dcterms:created>
  <dcterms:modified xsi:type="dcterms:W3CDTF">2017-05-15T11:14:00Z</dcterms:modified>
</cp:coreProperties>
</file>